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AFA08" w14:textId="5AEFB064" w:rsidR="00064922" w:rsidRDefault="000B2224" w:rsidP="005E26EA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14:ligatures w14:val="standardContextual"/>
        </w:rPr>
        <w:drawing>
          <wp:anchor distT="0" distB="0" distL="114300" distR="114300" simplePos="0" relativeHeight="251661312" behindDoc="1" locked="0" layoutInCell="1" allowOverlap="1" wp14:anchorId="7722639F" wp14:editId="17270042">
            <wp:simplePos x="0" y="0"/>
            <wp:positionH relativeFrom="column">
              <wp:posOffset>715175</wp:posOffset>
            </wp:positionH>
            <wp:positionV relativeFrom="paragraph">
              <wp:posOffset>55056</wp:posOffset>
            </wp:positionV>
            <wp:extent cx="640715" cy="260985"/>
            <wp:effectExtent l="0" t="0" r="6985" b="5715"/>
            <wp:wrapTight wrapText="bothSides">
              <wp:wrapPolygon edited="0">
                <wp:start x="3211" y="0"/>
                <wp:lineTo x="0" y="7883"/>
                <wp:lineTo x="0" y="11036"/>
                <wp:lineTo x="642" y="20496"/>
                <wp:lineTo x="20551" y="20496"/>
                <wp:lineTo x="21193" y="6307"/>
                <wp:lineTo x="21193" y="0"/>
                <wp:lineTo x="3211" y="0"/>
              </wp:wrapPolygon>
            </wp:wrapTight>
            <wp:docPr id="1182832511" name="Slika 1" descr="Slika na kojoj se prikazuje grafika, električno plava, grafički dizajn, plavo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2832511" name="Slika 1" descr="Slika na kojoj se prikazuje grafika, električno plava, grafički dizajn, plavo&#10;&#10;Opis je automatski generiran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0715" cy="2609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b/>
          <w:noProof/>
          <w:sz w:val="28"/>
          <w:szCs w:val="28"/>
          <w14:ligatures w14:val="standardContextual"/>
        </w:rPr>
        <w:drawing>
          <wp:anchor distT="0" distB="0" distL="114300" distR="114300" simplePos="0" relativeHeight="251659264" behindDoc="1" locked="0" layoutInCell="1" allowOverlap="1" wp14:anchorId="41DC4D3C" wp14:editId="76BFF3C0">
            <wp:simplePos x="0" y="0"/>
            <wp:positionH relativeFrom="column">
              <wp:posOffset>-116205</wp:posOffset>
            </wp:positionH>
            <wp:positionV relativeFrom="paragraph">
              <wp:posOffset>1905</wp:posOffset>
            </wp:positionV>
            <wp:extent cx="771525" cy="379730"/>
            <wp:effectExtent l="0" t="0" r="9525" b="1270"/>
            <wp:wrapTight wrapText="bothSides">
              <wp:wrapPolygon edited="0">
                <wp:start x="0" y="0"/>
                <wp:lineTo x="0" y="20589"/>
                <wp:lineTo x="21333" y="20589"/>
                <wp:lineTo x="21333" y="0"/>
                <wp:lineTo x="0" y="0"/>
              </wp:wrapPolygon>
            </wp:wrapTight>
            <wp:docPr id="1184408466" name="Slika 2" descr="Slika na kojoj se prikazuje tekst, logotip, Font, grafik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4408466" name="Slika 2" descr="Slika na kojoj se prikazuje tekst, logotip, Font, grafika&#10;&#10;Opis je automatski generiran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3797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noProof/>
          <w:sz w:val="28"/>
          <w:szCs w:val="28"/>
          <w14:ligatures w14:val="standardContextual"/>
        </w:rPr>
        <w:drawing>
          <wp:anchor distT="0" distB="0" distL="114300" distR="114300" simplePos="0" relativeHeight="251658240" behindDoc="1" locked="0" layoutInCell="1" allowOverlap="1" wp14:anchorId="7D19C7B8" wp14:editId="148B6036">
            <wp:simplePos x="0" y="0"/>
            <wp:positionH relativeFrom="column">
              <wp:posOffset>5022025</wp:posOffset>
            </wp:positionH>
            <wp:positionV relativeFrom="paragraph">
              <wp:posOffset>379</wp:posOffset>
            </wp:positionV>
            <wp:extent cx="374015" cy="379730"/>
            <wp:effectExtent l="0" t="0" r="6985" b="1270"/>
            <wp:wrapTight wrapText="bothSides">
              <wp:wrapPolygon edited="0">
                <wp:start x="0" y="0"/>
                <wp:lineTo x="0" y="20589"/>
                <wp:lineTo x="20903" y="20589"/>
                <wp:lineTo x="20903" y="0"/>
                <wp:lineTo x="0" y="0"/>
              </wp:wrapPolygon>
            </wp:wrapTight>
            <wp:docPr id="1562397807" name="Slika 1" descr="Slika na kojoj se prikazuje tekst, Font, grafika, logotip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2397807" name="Slika 1" descr="Slika na kojoj se prikazuje tekst, Font, grafika, logotip&#10;&#10;Opis je automatski generiran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4015" cy="3797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E26EA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KALENDAR MX  MPH</w:t>
      </w:r>
      <w:r w:rsidR="00C5332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– 2024</w:t>
      </w:r>
      <w:r w:rsidR="00D64A2A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</w:t>
      </w:r>
      <w:r w:rsidR="00BB2D96">
        <w:rPr>
          <w:b/>
          <w:noProof/>
          <w:sz w:val="28"/>
          <w:szCs w:val="28"/>
          <w14:ligatures w14:val="standardContextual"/>
        </w:rPr>
        <w:drawing>
          <wp:inline distT="0" distB="0" distL="0" distR="0" wp14:anchorId="25E96707" wp14:editId="07C44650">
            <wp:extent cx="728136" cy="314424"/>
            <wp:effectExtent l="0" t="0" r="0" b="0"/>
            <wp:docPr id="1381587811" name="Slika 2" descr="Slika na kojoj se prikazuje grafika, grafički dizajn, Font, električno plav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1587811" name="Slika 2" descr="Slika na kojoj se prikazuje grafika, grafički dizajn, Font, električno plava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4193" cy="342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</w:rPr>
        <w:t xml:space="preserve">                                                      </w:t>
      </w:r>
      <w:r w:rsidR="005E26EA">
        <w:rPr>
          <w:b/>
          <w:sz w:val="28"/>
          <w:szCs w:val="28"/>
        </w:rPr>
        <w:t xml:space="preserve">  </w:t>
      </w:r>
    </w:p>
    <w:tbl>
      <w:tblPr>
        <w:tblStyle w:val="Reetkatablice"/>
        <w:tblpPr w:leftFromText="180" w:rightFromText="180" w:vertAnchor="text" w:horzAnchor="margin" w:tblpXSpec="center" w:tblpY="610"/>
        <w:tblW w:w="10410" w:type="dxa"/>
        <w:tblInd w:w="0" w:type="dxa"/>
        <w:tblLook w:val="04A0" w:firstRow="1" w:lastRow="0" w:firstColumn="1" w:lastColumn="0" w:noHBand="0" w:noVBand="1"/>
      </w:tblPr>
      <w:tblGrid>
        <w:gridCol w:w="1813"/>
        <w:gridCol w:w="1843"/>
        <w:gridCol w:w="1701"/>
        <w:gridCol w:w="1559"/>
        <w:gridCol w:w="3494"/>
      </w:tblGrid>
      <w:tr w:rsidR="00064922" w14:paraId="1BEC3825" w14:textId="77777777" w:rsidTr="00EB13AC">
        <w:trPr>
          <w:trHeight w:val="469"/>
        </w:trPr>
        <w:tc>
          <w:tcPr>
            <w:tcW w:w="1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E86EEA1" w14:textId="77777777" w:rsidR="00064922" w:rsidRDefault="00064922" w:rsidP="008D50A7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DATUM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497D7BA4" w14:textId="77777777" w:rsidR="00064922" w:rsidRDefault="00064922" w:rsidP="008D50A7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NATJECANJE</w:t>
            </w:r>
          </w:p>
        </w:tc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DFD24CE" w14:textId="77777777" w:rsidR="00064922" w:rsidRDefault="00064922" w:rsidP="008D50A7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GRAD</w:t>
            </w:r>
          </w:p>
        </w:tc>
        <w:tc>
          <w:tcPr>
            <w:tcW w:w="155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2379F80F" w14:textId="77777777" w:rsidR="00064922" w:rsidRDefault="00064922" w:rsidP="008D50A7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DRŽAVA</w:t>
            </w:r>
          </w:p>
        </w:tc>
        <w:tc>
          <w:tcPr>
            <w:tcW w:w="349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92E2FCB" w14:textId="77777777" w:rsidR="00064922" w:rsidRDefault="00064922" w:rsidP="008D50A7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PRIMJEDBA</w:t>
            </w:r>
          </w:p>
        </w:tc>
      </w:tr>
      <w:tr w:rsidR="00064922" w14:paraId="4BB313CA" w14:textId="77777777" w:rsidTr="00187E24">
        <w:trPr>
          <w:trHeight w:val="469"/>
        </w:trPr>
        <w:tc>
          <w:tcPr>
            <w:tcW w:w="1813" w:type="dxa"/>
            <w:tcBorders>
              <w:top w:val="single" w:sz="2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DBDFE" w14:textId="0E18CFFB" w:rsidR="00064922" w:rsidRPr="004D5825" w:rsidRDefault="00EF54B3" w:rsidP="00064922">
            <w:pPr>
              <w:spacing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D5825">
              <w:rPr>
                <w:rFonts w:cstheme="minorHAnsi"/>
                <w:b/>
                <w:sz w:val="20"/>
                <w:szCs w:val="20"/>
              </w:rPr>
              <w:t>01.04.2024.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E7EBA" w14:textId="57F74CF0" w:rsidR="00064922" w:rsidRPr="004D5825" w:rsidRDefault="00535C81" w:rsidP="00064922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</w:t>
            </w:r>
            <w:r w:rsidR="00EF54B3" w:rsidRPr="004D5825">
              <w:rPr>
                <w:rFonts w:cstheme="minorHAnsi"/>
                <w:sz w:val="20"/>
                <w:szCs w:val="20"/>
              </w:rPr>
              <w:t>PH</w:t>
            </w:r>
          </w:p>
        </w:tc>
        <w:tc>
          <w:tcPr>
            <w:tcW w:w="1701" w:type="dxa"/>
            <w:tcBorders>
              <w:top w:val="single" w:sz="2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0B462" w14:textId="174B69C0" w:rsidR="00064922" w:rsidRPr="004D5825" w:rsidRDefault="00EB155A" w:rsidP="00064922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D5825">
              <w:rPr>
                <w:rFonts w:cstheme="minorHAnsi"/>
                <w:sz w:val="20"/>
                <w:szCs w:val="20"/>
              </w:rPr>
              <w:t>Savski Marof</w:t>
            </w:r>
          </w:p>
        </w:tc>
        <w:tc>
          <w:tcPr>
            <w:tcW w:w="1559" w:type="dxa"/>
            <w:tcBorders>
              <w:top w:val="single" w:sz="2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4F589" w14:textId="77777777" w:rsidR="00064922" w:rsidRPr="004D5825" w:rsidRDefault="00064922" w:rsidP="00064922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94" w:type="dxa"/>
            <w:tcBorders>
              <w:top w:val="single" w:sz="2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C4BC1" w14:textId="6B5CED9B" w:rsidR="00064922" w:rsidRPr="004D5825" w:rsidRDefault="00064922" w:rsidP="0070149D">
            <w:pPr>
              <w:spacing w:line="240" w:lineRule="auto"/>
              <w:rPr>
                <w:rFonts w:cstheme="minorHAnsi"/>
                <w:strike/>
                <w:sz w:val="20"/>
                <w:szCs w:val="20"/>
              </w:rPr>
            </w:pPr>
            <w:r w:rsidRPr="004D5825">
              <w:rPr>
                <w:rFonts w:cstheme="minorHAnsi"/>
                <w:sz w:val="20"/>
                <w:szCs w:val="20"/>
              </w:rPr>
              <w:t xml:space="preserve">Juniori, seniori, B liga, veterani, </w:t>
            </w:r>
            <w:r w:rsidR="0070149D" w:rsidRPr="004D5825">
              <w:rPr>
                <w:rFonts w:cstheme="minorHAnsi"/>
                <w:sz w:val="20"/>
                <w:szCs w:val="20"/>
              </w:rPr>
              <w:t>wom</w:t>
            </w:r>
            <w:r w:rsidR="00E353ED" w:rsidRPr="004D5825">
              <w:rPr>
                <w:rFonts w:cstheme="minorHAnsi"/>
                <w:sz w:val="20"/>
                <w:szCs w:val="20"/>
              </w:rPr>
              <w:t>en</w:t>
            </w:r>
          </w:p>
        </w:tc>
      </w:tr>
      <w:tr w:rsidR="00064922" w14:paraId="392562A8" w14:textId="77777777" w:rsidTr="00187E24">
        <w:trPr>
          <w:trHeight w:val="469"/>
        </w:trPr>
        <w:tc>
          <w:tcPr>
            <w:tcW w:w="181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AFCB5" w14:textId="1F79B954" w:rsidR="00064922" w:rsidRPr="00FC771F" w:rsidRDefault="00EC4BFB" w:rsidP="00064922">
            <w:pPr>
              <w:spacing w:line="240" w:lineRule="auto"/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FC771F">
              <w:rPr>
                <w:rFonts w:cstheme="minorHAnsi"/>
                <w:b/>
                <w:color w:val="FF0000"/>
                <w:sz w:val="20"/>
                <w:szCs w:val="20"/>
              </w:rPr>
              <w:t>1</w:t>
            </w:r>
            <w:r w:rsidR="006B7270" w:rsidRPr="00FC771F">
              <w:rPr>
                <w:rFonts w:cstheme="minorHAnsi"/>
                <w:b/>
                <w:color w:val="FF0000"/>
                <w:sz w:val="20"/>
                <w:szCs w:val="20"/>
              </w:rPr>
              <w:t>3</w:t>
            </w:r>
            <w:r w:rsidRPr="00FC771F">
              <w:rPr>
                <w:rFonts w:cstheme="minorHAnsi"/>
                <w:b/>
                <w:color w:val="FF0000"/>
                <w:sz w:val="20"/>
                <w:szCs w:val="20"/>
              </w:rPr>
              <w:t>.04.2024</w:t>
            </w:r>
            <w:r w:rsidR="006B7270" w:rsidRPr="00FC771F">
              <w:rPr>
                <w:rFonts w:cstheme="minorHAnsi"/>
                <w:b/>
                <w:color w:val="FF0000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D7ACE" w14:textId="3CE8728D" w:rsidR="00064922" w:rsidRPr="00FC771F" w:rsidRDefault="006B7270" w:rsidP="00064922">
            <w:pPr>
              <w:spacing w:line="240" w:lineRule="auto"/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FC771F">
              <w:rPr>
                <w:rFonts w:cstheme="minorHAnsi"/>
                <w:b/>
                <w:color w:val="FF0000"/>
                <w:sz w:val="20"/>
                <w:szCs w:val="20"/>
              </w:rPr>
              <w:t>B-Liga HMS-a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CFC84" w14:textId="0C7FCB1E" w:rsidR="00064922" w:rsidRPr="00FC771F" w:rsidRDefault="006B7270" w:rsidP="00064922">
            <w:pPr>
              <w:spacing w:line="240" w:lineRule="auto"/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FC771F">
              <w:rPr>
                <w:rFonts w:cstheme="minorHAnsi"/>
                <w:b/>
                <w:color w:val="FF0000"/>
                <w:sz w:val="20"/>
                <w:szCs w:val="20"/>
              </w:rPr>
              <w:t>Zabok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018F7" w14:textId="56600B1A" w:rsidR="00064922" w:rsidRPr="00FC771F" w:rsidRDefault="00064922" w:rsidP="00064922">
            <w:pPr>
              <w:spacing w:line="240" w:lineRule="auto"/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349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A7A5F" w14:textId="420F0BE9" w:rsidR="00064922" w:rsidRPr="00FC771F" w:rsidRDefault="006B7270" w:rsidP="008D50A7">
            <w:pPr>
              <w:spacing w:line="240" w:lineRule="auto"/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FC771F">
              <w:rPr>
                <w:rFonts w:cstheme="minorHAnsi"/>
                <w:b/>
                <w:color w:val="FF0000"/>
                <w:sz w:val="20"/>
                <w:szCs w:val="20"/>
              </w:rPr>
              <w:t>SUBOTA</w:t>
            </w:r>
            <w:r w:rsidR="00064922" w:rsidRPr="00FC771F">
              <w:rPr>
                <w:rFonts w:cstheme="minorHAnsi"/>
                <w:b/>
                <w:color w:val="FF0000"/>
                <w:sz w:val="20"/>
                <w:szCs w:val="20"/>
              </w:rPr>
              <w:t xml:space="preserve"> </w:t>
            </w:r>
            <w:r w:rsidR="00187E24">
              <w:rPr>
                <w:rFonts w:cstheme="minorHAnsi"/>
                <w:b/>
                <w:color w:val="FF0000"/>
                <w:sz w:val="20"/>
                <w:szCs w:val="20"/>
              </w:rPr>
              <w:t xml:space="preserve">- </w:t>
            </w:r>
            <w:r w:rsidRPr="00FC771F">
              <w:rPr>
                <w:rFonts w:cstheme="minorHAnsi"/>
                <w:b/>
                <w:color w:val="FF0000"/>
                <w:sz w:val="20"/>
                <w:szCs w:val="20"/>
              </w:rPr>
              <w:t xml:space="preserve">SAMO </w:t>
            </w:r>
            <w:r w:rsidR="00064922" w:rsidRPr="00FC771F">
              <w:rPr>
                <w:rFonts w:cstheme="minorHAnsi"/>
                <w:b/>
                <w:color w:val="FF0000"/>
                <w:sz w:val="20"/>
                <w:szCs w:val="20"/>
              </w:rPr>
              <w:t>B liga</w:t>
            </w:r>
          </w:p>
        </w:tc>
      </w:tr>
      <w:tr w:rsidR="00064922" w14:paraId="09DF2D2C" w14:textId="77777777" w:rsidTr="00187E24">
        <w:trPr>
          <w:trHeight w:val="469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6A032" w14:textId="58290D00" w:rsidR="00064922" w:rsidRPr="00FC771F" w:rsidRDefault="002C3155" w:rsidP="00064922">
            <w:pPr>
              <w:spacing w:line="240" w:lineRule="auto"/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FC771F">
              <w:rPr>
                <w:rFonts w:cstheme="minorHAnsi"/>
                <w:b/>
                <w:color w:val="FF0000"/>
                <w:sz w:val="20"/>
                <w:szCs w:val="20"/>
              </w:rPr>
              <w:t>14.04.202</w:t>
            </w:r>
            <w:r w:rsidR="0069297F">
              <w:rPr>
                <w:rFonts w:cstheme="minorHAnsi"/>
                <w:b/>
                <w:color w:val="FF0000"/>
                <w:sz w:val="20"/>
                <w:szCs w:val="20"/>
              </w:rPr>
              <w:t>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C7DD9" w14:textId="5A4B4CAC" w:rsidR="00064922" w:rsidRPr="00FC771F" w:rsidRDefault="002C3155" w:rsidP="00064922">
            <w:pPr>
              <w:spacing w:line="240" w:lineRule="auto"/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FC771F">
              <w:rPr>
                <w:rFonts w:cstheme="minorHAnsi"/>
                <w:b/>
                <w:color w:val="FF0000"/>
                <w:sz w:val="20"/>
                <w:szCs w:val="20"/>
              </w:rPr>
              <w:t xml:space="preserve">VETERANI A </w:t>
            </w:r>
            <w:r w:rsidR="001F205E" w:rsidRPr="00FC771F">
              <w:rPr>
                <w:rFonts w:cstheme="minorHAnsi"/>
                <w:b/>
                <w:color w:val="FF0000"/>
                <w:sz w:val="20"/>
                <w:szCs w:val="20"/>
              </w:rPr>
              <w:t>i B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4C5F2" w14:textId="44C16560" w:rsidR="00064922" w:rsidRPr="00FC771F" w:rsidRDefault="001F205E" w:rsidP="00064922">
            <w:pPr>
              <w:spacing w:line="240" w:lineRule="auto"/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FC771F">
              <w:rPr>
                <w:rFonts w:cstheme="minorHAnsi"/>
                <w:b/>
                <w:color w:val="FF0000"/>
                <w:sz w:val="20"/>
                <w:szCs w:val="20"/>
              </w:rPr>
              <w:t>Zabok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AC622" w14:textId="77777777" w:rsidR="00064922" w:rsidRPr="00FC771F" w:rsidRDefault="00064922" w:rsidP="00064922">
            <w:pPr>
              <w:spacing w:line="240" w:lineRule="auto"/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FCB84" w14:textId="2CF2E278" w:rsidR="00064922" w:rsidRPr="00FC771F" w:rsidRDefault="00187E24" w:rsidP="008D50A7">
            <w:pPr>
              <w:spacing w:line="240" w:lineRule="auto"/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  <w:r>
              <w:rPr>
                <w:rFonts w:cstheme="minorHAnsi"/>
                <w:b/>
                <w:color w:val="FF0000"/>
                <w:sz w:val="20"/>
                <w:szCs w:val="20"/>
              </w:rPr>
              <w:t xml:space="preserve">NEDJELJA - </w:t>
            </w:r>
            <w:r w:rsidR="001F205E" w:rsidRPr="00FC771F">
              <w:rPr>
                <w:rFonts w:cstheme="minorHAnsi"/>
                <w:b/>
                <w:color w:val="FF0000"/>
                <w:sz w:val="20"/>
                <w:szCs w:val="20"/>
              </w:rPr>
              <w:t xml:space="preserve">SAMO </w:t>
            </w:r>
            <w:r w:rsidR="00064922" w:rsidRPr="00FC771F">
              <w:rPr>
                <w:rFonts w:cstheme="minorHAnsi"/>
                <w:b/>
                <w:color w:val="FF0000"/>
                <w:sz w:val="20"/>
                <w:szCs w:val="20"/>
              </w:rPr>
              <w:t xml:space="preserve"> </w:t>
            </w:r>
            <w:r w:rsidR="001F205E" w:rsidRPr="00FC771F">
              <w:rPr>
                <w:rFonts w:cstheme="minorHAnsi"/>
                <w:b/>
                <w:color w:val="FF0000"/>
                <w:sz w:val="20"/>
                <w:szCs w:val="20"/>
              </w:rPr>
              <w:t xml:space="preserve">VETERANI </w:t>
            </w:r>
            <w:r w:rsidR="00FC771F" w:rsidRPr="00FC771F">
              <w:rPr>
                <w:rFonts w:cstheme="minorHAnsi"/>
                <w:b/>
                <w:color w:val="FF0000"/>
                <w:sz w:val="20"/>
                <w:szCs w:val="20"/>
              </w:rPr>
              <w:t>A i B</w:t>
            </w:r>
          </w:p>
        </w:tc>
      </w:tr>
      <w:tr w:rsidR="00064922" w14:paraId="57FE2ED2" w14:textId="77777777" w:rsidTr="00187E24">
        <w:trPr>
          <w:trHeight w:val="469"/>
        </w:trPr>
        <w:tc>
          <w:tcPr>
            <w:tcW w:w="181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F6C97" w14:textId="22881CDF" w:rsidR="00E81724" w:rsidRPr="004D5825" w:rsidRDefault="00EC4BFB" w:rsidP="00E81724">
            <w:pPr>
              <w:spacing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D5825">
              <w:rPr>
                <w:rFonts w:cstheme="minorHAnsi"/>
                <w:b/>
                <w:sz w:val="20"/>
                <w:szCs w:val="20"/>
              </w:rPr>
              <w:t>2</w:t>
            </w:r>
            <w:r w:rsidR="00C212DD">
              <w:rPr>
                <w:rFonts w:cstheme="minorHAnsi"/>
                <w:b/>
                <w:sz w:val="20"/>
                <w:szCs w:val="20"/>
              </w:rPr>
              <w:t>8</w:t>
            </w:r>
            <w:r w:rsidRPr="004D5825">
              <w:rPr>
                <w:rFonts w:cstheme="minorHAnsi"/>
                <w:b/>
                <w:sz w:val="20"/>
                <w:szCs w:val="20"/>
              </w:rPr>
              <w:t>.04.2024.</w:t>
            </w:r>
            <w:r w:rsidR="00E81724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5DBDB" w14:textId="5A215D37" w:rsidR="00064922" w:rsidRPr="004D5825" w:rsidRDefault="00535C81" w:rsidP="00064922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</w:t>
            </w:r>
            <w:r w:rsidR="00EC4BFB" w:rsidRPr="004D5825">
              <w:rPr>
                <w:rFonts w:cstheme="minorHAnsi"/>
                <w:sz w:val="20"/>
                <w:szCs w:val="20"/>
              </w:rPr>
              <w:t>PH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05C31" w14:textId="24079FF9" w:rsidR="00064922" w:rsidRPr="004D5825" w:rsidRDefault="00EC4BFB" w:rsidP="00064922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D5825">
              <w:rPr>
                <w:rFonts w:cstheme="minorHAnsi"/>
                <w:sz w:val="20"/>
                <w:szCs w:val="20"/>
              </w:rPr>
              <w:t>Požega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D928E" w14:textId="77777777" w:rsidR="00064922" w:rsidRPr="004D5825" w:rsidRDefault="00064922" w:rsidP="00064922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9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C0163" w14:textId="690B74A1" w:rsidR="00064922" w:rsidRPr="00BB7967" w:rsidRDefault="00064922" w:rsidP="008D50A7">
            <w:pPr>
              <w:spacing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B7967">
              <w:rPr>
                <w:rFonts w:cstheme="minorHAnsi"/>
                <w:sz w:val="18"/>
                <w:szCs w:val="18"/>
              </w:rPr>
              <w:t xml:space="preserve">Juniori, seniori, B liga, veterani, </w:t>
            </w:r>
            <w:r w:rsidR="00325312" w:rsidRPr="00BB7967">
              <w:rPr>
                <w:rFonts w:cstheme="minorHAnsi"/>
                <w:sz w:val="18"/>
                <w:szCs w:val="18"/>
              </w:rPr>
              <w:t>women</w:t>
            </w:r>
          </w:p>
        </w:tc>
      </w:tr>
      <w:tr w:rsidR="00064922" w14:paraId="0C42B165" w14:textId="77777777" w:rsidTr="00187E24">
        <w:trPr>
          <w:trHeight w:val="469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711DE" w14:textId="3E09C323" w:rsidR="00064922" w:rsidRPr="00BB7967" w:rsidRDefault="00BB7967" w:rsidP="00064922">
            <w:pPr>
              <w:spacing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B7967">
              <w:rPr>
                <w:rFonts w:cstheme="minorHAnsi"/>
                <w:b/>
                <w:sz w:val="20"/>
                <w:szCs w:val="20"/>
              </w:rPr>
              <w:t>0</w:t>
            </w:r>
            <w:r w:rsidR="00F9383D">
              <w:rPr>
                <w:rFonts w:cstheme="minorHAnsi"/>
                <w:b/>
                <w:sz w:val="20"/>
                <w:szCs w:val="20"/>
              </w:rPr>
              <w:t>5</w:t>
            </w:r>
            <w:r w:rsidRPr="00BB7967">
              <w:rPr>
                <w:rFonts w:cstheme="minorHAnsi"/>
                <w:b/>
                <w:sz w:val="20"/>
                <w:szCs w:val="20"/>
              </w:rPr>
              <w:t>.05.2024.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55ADA" w14:textId="2BEC3531" w:rsidR="00064922" w:rsidRPr="0069297F" w:rsidRDefault="00535C81" w:rsidP="00064922">
            <w:pPr>
              <w:spacing w:line="24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O</w:t>
            </w:r>
            <w:r w:rsidR="00EC4BFB" w:rsidRPr="0069297F">
              <w:rPr>
                <w:rFonts w:cstheme="minorHAnsi"/>
                <w:bCs/>
                <w:sz w:val="20"/>
                <w:szCs w:val="20"/>
              </w:rPr>
              <w:t>PH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B1193" w14:textId="2A1738C4" w:rsidR="00064922" w:rsidRPr="0069297F" w:rsidRDefault="00EC4BFB" w:rsidP="00064922">
            <w:pPr>
              <w:spacing w:line="24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69297F">
              <w:rPr>
                <w:rFonts w:cstheme="minorHAnsi"/>
                <w:bCs/>
                <w:sz w:val="20"/>
                <w:szCs w:val="20"/>
              </w:rPr>
              <w:t>Zabok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DE69B" w14:textId="77777777" w:rsidR="00064922" w:rsidRPr="004D5825" w:rsidRDefault="00064922" w:rsidP="00064922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4969C" w14:textId="431E54D0" w:rsidR="00064922" w:rsidRPr="00BB7967" w:rsidRDefault="00064922" w:rsidP="008D50A7">
            <w:pPr>
              <w:spacing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69297F">
              <w:rPr>
                <w:rFonts w:cstheme="minorHAnsi"/>
                <w:b/>
                <w:bCs/>
                <w:color w:val="FF0000"/>
                <w:sz w:val="20"/>
                <w:szCs w:val="20"/>
              </w:rPr>
              <w:t>Juniori, seniori</w:t>
            </w:r>
            <w:r w:rsidR="00325312" w:rsidRPr="0069297F">
              <w:rPr>
                <w:rFonts w:cstheme="minorHAnsi"/>
                <w:b/>
                <w:bCs/>
                <w:color w:val="FF0000"/>
                <w:sz w:val="20"/>
                <w:szCs w:val="20"/>
              </w:rPr>
              <w:t>, wom</w:t>
            </w:r>
            <w:r w:rsidR="004458DC" w:rsidRPr="0069297F">
              <w:rPr>
                <w:rFonts w:cstheme="minorHAnsi"/>
                <w:b/>
                <w:bCs/>
                <w:color w:val="FF0000"/>
                <w:sz w:val="20"/>
                <w:szCs w:val="20"/>
              </w:rPr>
              <w:t>e</w:t>
            </w:r>
            <w:r w:rsidR="00325312" w:rsidRPr="0069297F">
              <w:rPr>
                <w:rFonts w:cstheme="minorHAnsi"/>
                <w:b/>
                <w:bCs/>
                <w:color w:val="FF0000"/>
                <w:sz w:val="20"/>
                <w:szCs w:val="20"/>
              </w:rPr>
              <w:t>n</w:t>
            </w:r>
          </w:p>
        </w:tc>
      </w:tr>
      <w:tr w:rsidR="00064922" w14:paraId="2E35CEC6" w14:textId="77777777" w:rsidTr="00187E24">
        <w:trPr>
          <w:trHeight w:val="469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C378B" w14:textId="2292257B" w:rsidR="00064922" w:rsidRPr="004D5825" w:rsidRDefault="00EC4BFB" w:rsidP="00064922">
            <w:pPr>
              <w:spacing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D5825">
              <w:rPr>
                <w:rFonts w:cstheme="minorHAnsi"/>
                <w:b/>
                <w:sz w:val="20"/>
                <w:szCs w:val="20"/>
              </w:rPr>
              <w:t>12.05.2024.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BD71F" w14:textId="7176A587" w:rsidR="00064922" w:rsidRPr="004D5825" w:rsidRDefault="00535C81" w:rsidP="00064922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</w:t>
            </w:r>
            <w:r w:rsidR="00EC4BFB" w:rsidRPr="004D5825">
              <w:rPr>
                <w:rFonts w:cstheme="minorHAnsi"/>
                <w:sz w:val="20"/>
                <w:szCs w:val="20"/>
              </w:rPr>
              <w:t>PH</w:t>
            </w:r>
            <w:r w:rsidR="00F9383D">
              <w:rPr>
                <w:rFonts w:cstheme="minorHAnsi"/>
                <w:sz w:val="20"/>
                <w:szCs w:val="20"/>
              </w:rPr>
              <w:t xml:space="preserve"> - AAMU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86B0C" w14:textId="2614B6A6" w:rsidR="00064922" w:rsidRPr="004D5825" w:rsidRDefault="00EC4BFB" w:rsidP="00064922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D5825">
              <w:rPr>
                <w:rFonts w:cstheme="minorHAnsi"/>
                <w:sz w:val="20"/>
                <w:szCs w:val="20"/>
              </w:rPr>
              <w:t>Pakrac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F7A56" w14:textId="77777777" w:rsidR="00064922" w:rsidRPr="004D5825" w:rsidRDefault="00064922" w:rsidP="00064922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4F9F3" w14:textId="39E8F8F0" w:rsidR="00064922" w:rsidRPr="00BB7967" w:rsidRDefault="00064922" w:rsidP="008D50A7">
            <w:pPr>
              <w:spacing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B7967">
              <w:rPr>
                <w:rFonts w:cstheme="minorHAnsi"/>
                <w:sz w:val="18"/>
                <w:szCs w:val="18"/>
              </w:rPr>
              <w:t>Juniori, seniori, B liga, veterani</w:t>
            </w:r>
            <w:r w:rsidR="00325312" w:rsidRPr="00BB7967">
              <w:rPr>
                <w:rFonts w:cstheme="minorHAnsi"/>
                <w:sz w:val="18"/>
                <w:szCs w:val="18"/>
              </w:rPr>
              <w:t>,</w:t>
            </w:r>
            <w:r w:rsidRPr="00BB7967">
              <w:rPr>
                <w:rFonts w:cstheme="minorHAnsi"/>
                <w:sz w:val="18"/>
                <w:szCs w:val="18"/>
              </w:rPr>
              <w:t xml:space="preserve"> </w:t>
            </w:r>
            <w:r w:rsidR="00325312" w:rsidRPr="00BB7967">
              <w:rPr>
                <w:rFonts w:cstheme="minorHAnsi"/>
                <w:sz w:val="18"/>
                <w:szCs w:val="18"/>
              </w:rPr>
              <w:t>women</w:t>
            </w:r>
          </w:p>
        </w:tc>
      </w:tr>
      <w:tr w:rsidR="00064922" w14:paraId="4AC3D2B4" w14:textId="77777777" w:rsidTr="00187E24">
        <w:trPr>
          <w:trHeight w:val="469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A4032" w14:textId="6B109A5E" w:rsidR="00064922" w:rsidRPr="004D5825" w:rsidRDefault="00F9383D" w:rsidP="00064922">
            <w:pPr>
              <w:spacing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D5825">
              <w:rPr>
                <w:rFonts w:cstheme="minorHAnsi"/>
                <w:b/>
                <w:sz w:val="20"/>
                <w:szCs w:val="20"/>
              </w:rPr>
              <w:t>02.06.2024.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D95D4" w14:textId="2FA17A2B" w:rsidR="00064922" w:rsidRPr="004D5825" w:rsidRDefault="00535C81" w:rsidP="00064922">
            <w:pPr>
              <w:spacing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</w:t>
            </w:r>
            <w:r w:rsidR="00EC4BFB" w:rsidRPr="004D5825">
              <w:rPr>
                <w:rFonts w:cstheme="minorHAnsi"/>
                <w:sz w:val="20"/>
                <w:szCs w:val="20"/>
              </w:rPr>
              <w:t>PH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9D3C9" w14:textId="2BE22C22" w:rsidR="00064922" w:rsidRPr="004D5825" w:rsidRDefault="00F9383D" w:rsidP="00064922">
            <w:pPr>
              <w:spacing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4D5825">
              <w:rPr>
                <w:rFonts w:cstheme="minorHAnsi"/>
                <w:sz w:val="20"/>
                <w:szCs w:val="20"/>
              </w:rPr>
              <w:t>Rakov potok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EA3E7" w14:textId="77777777" w:rsidR="00064922" w:rsidRPr="004D5825" w:rsidRDefault="00064922" w:rsidP="00064922">
            <w:pPr>
              <w:spacing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2C59C" w14:textId="2653E216" w:rsidR="00064922" w:rsidRPr="00BB7967" w:rsidRDefault="00E76C68" w:rsidP="00BB7967">
            <w:pPr>
              <w:spacing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B7967">
              <w:rPr>
                <w:rFonts w:cstheme="minorHAnsi"/>
                <w:sz w:val="18"/>
                <w:szCs w:val="18"/>
              </w:rPr>
              <w:t>Juniori</w:t>
            </w:r>
            <w:r w:rsidR="00AD42E9" w:rsidRPr="00BB7967">
              <w:rPr>
                <w:rFonts w:cstheme="minorHAnsi"/>
                <w:sz w:val="18"/>
                <w:szCs w:val="18"/>
              </w:rPr>
              <w:t>, seniori, B liga, veterani, wom</w:t>
            </w:r>
            <w:r w:rsidR="0070149D" w:rsidRPr="00BB7967">
              <w:rPr>
                <w:rFonts w:cstheme="minorHAnsi"/>
                <w:sz w:val="18"/>
                <w:szCs w:val="18"/>
              </w:rPr>
              <w:t>en</w:t>
            </w:r>
          </w:p>
        </w:tc>
      </w:tr>
      <w:tr w:rsidR="00064922" w14:paraId="552366DE" w14:textId="77777777" w:rsidTr="00187E24">
        <w:trPr>
          <w:trHeight w:val="469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725D8" w14:textId="39EB86AF" w:rsidR="00064922" w:rsidRPr="004D5825" w:rsidRDefault="007A3B34" w:rsidP="00064922">
            <w:pPr>
              <w:spacing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23</w:t>
            </w:r>
            <w:r w:rsidR="00F9383D">
              <w:rPr>
                <w:rFonts w:cstheme="minorHAnsi"/>
                <w:b/>
                <w:sz w:val="20"/>
                <w:szCs w:val="20"/>
              </w:rPr>
              <w:t>.06.2024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3C33B" w14:textId="7B90145A" w:rsidR="00064922" w:rsidRPr="004D5825" w:rsidRDefault="00535C81" w:rsidP="00064922">
            <w:pPr>
              <w:spacing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>O</w:t>
            </w:r>
            <w:r w:rsidR="00EC4BFB" w:rsidRPr="004D5825">
              <w:rPr>
                <w:rFonts w:cstheme="minorHAnsi"/>
                <w:sz w:val="20"/>
                <w:szCs w:val="20"/>
              </w:rPr>
              <w:t>PH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5A09F" w14:textId="42988126" w:rsidR="00064922" w:rsidRPr="004D5825" w:rsidRDefault="00F9383D" w:rsidP="00064922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Petrinja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FED12" w14:textId="77777777" w:rsidR="00064922" w:rsidRPr="004D5825" w:rsidRDefault="00064922" w:rsidP="0028453B">
            <w:pPr>
              <w:spacing w:line="240" w:lineRule="auto"/>
              <w:rPr>
                <w:rFonts w:cstheme="minorHAnsi"/>
                <w:b/>
                <w:strike/>
                <w:sz w:val="20"/>
                <w:szCs w:val="20"/>
              </w:rPr>
            </w:pP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6A84E" w14:textId="6F2F6690" w:rsidR="00064922" w:rsidRPr="00BB7967" w:rsidRDefault="00FC771F" w:rsidP="00BB7967">
            <w:pPr>
              <w:spacing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B7967">
              <w:rPr>
                <w:rFonts w:cstheme="minorHAnsi"/>
                <w:sz w:val="18"/>
                <w:szCs w:val="18"/>
              </w:rPr>
              <w:t>Juniori, seniori, B liga, veterani, women</w:t>
            </w:r>
          </w:p>
        </w:tc>
      </w:tr>
      <w:tr w:rsidR="00FC771F" w14:paraId="4B9AE53C" w14:textId="77777777" w:rsidTr="00187E24">
        <w:trPr>
          <w:trHeight w:val="469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E24C5" w14:textId="7CAF880F" w:rsidR="00FC771F" w:rsidRPr="004D5825" w:rsidRDefault="00535C81" w:rsidP="00FC771F">
            <w:pPr>
              <w:spacing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30.06.2024.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57667" w14:textId="47B01B6D" w:rsidR="00FC771F" w:rsidRPr="0069297F" w:rsidRDefault="002D0295" w:rsidP="00FC771F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</w:t>
            </w:r>
            <w:r w:rsidR="00FC771F" w:rsidRPr="0069297F">
              <w:rPr>
                <w:rFonts w:cstheme="minorHAnsi"/>
                <w:sz w:val="20"/>
                <w:szCs w:val="20"/>
              </w:rPr>
              <w:t>PH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C2947" w14:textId="0D21A8F6" w:rsidR="00FC771F" w:rsidRPr="0069297F" w:rsidRDefault="00535C81" w:rsidP="00FC771F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Viškovci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87D29" w14:textId="77777777" w:rsidR="00FC771F" w:rsidRPr="004D5825" w:rsidRDefault="00FC771F" w:rsidP="00FC771F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644D2" w14:textId="5B401BC7" w:rsidR="00FC771F" w:rsidRPr="00BB7967" w:rsidRDefault="00FC771F" w:rsidP="00BB7967">
            <w:pPr>
              <w:spacing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B7967">
              <w:rPr>
                <w:rFonts w:cstheme="minorHAnsi"/>
                <w:sz w:val="18"/>
                <w:szCs w:val="18"/>
              </w:rPr>
              <w:t>Juniori, seniori, B liga, veterani, women</w:t>
            </w:r>
          </w:p>
        </w:tc>
      </w:tr>
      <w:tr w:rsidR="00FC771F" w14:paraId="062A53E0" w14:textId="77777777" w:rsidTr="00187E24">
        <w:trPr>
          <w:trHeight w:val="469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223C8" w14:textId="372802F0" w:rsidR="00FC771F" w:rsidRPr="004D5825" w:rsidRDefault="00FC771F" w:rsidP="00FC771F">
            <w:pPr>
              <w:spacing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D5825">
              <w:rPr>
                <w:rFonts w:cstheme="minorHAnsi"/>
                <w:b/>
                <w:sz w:val="20"/>
                <w:szCs w:val="20"/>
              </w:rPr>
              <w:t>2</w:t>
            </w:r>
            <w:r w:rsidR="00F9383D">
              <w:rPr>
                <w:rFonts w:cstheme="minorHAnsi"/>
                <w:b/>
                <w:sz w:val="20"/>
                <w:szCs w:val="20"/>
              </w:rPr>
              <w:t>5</w:t>
            </w:r>
            <w:r w:rsidRPr="004D5825">
              <w:rPr>
                <w:rFonts w:cstheme="minorHAnsi"/>
                <w:b/>
                <w:sz w:val="20"/>
                <w:szCs w:val="20"/>
              </w:rPr>
              <w:t>.08.2024.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3993B" w14:textId="5F5BB038" w:rsidR="00FC771F" w:rsidRPr="0069297F" w:rsidRDefault="00535C81" w:rsidP="00FC771F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</w:t>
            </w:r>
            <w:r w:rsidR="00FC771F" w:rsidRPr="0069297F">
              <w:rPr>
                <w:rFonts w:cstheme="minorHAnsi"/>
                <w:sz w:val="20"/>
                <w:szCs w:val="20"/>
              </w:rPr>
              <w:t>PH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A43A6" w14:textId="3104A7C9" w:rsidR="00FC771F" w:rsidRPr="004D5825" w:rsidRDefault="00FC771F" w:rsidP="00FC771F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D5825">
              <w:rPr>
                <w:rFonts w:cstheme="minorHAnsi"/>
                <w:sz w:val="20"/>
                <w:szCs w:val="20"/>
              </w:rPr>
              <w:t>Krašić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221A1" w14:textId="77777777" w:rsidR="00FC771F" w:rsidRPr="004D5825" w:rsidRDefault="00FC771F" w:rsidP="00FC771F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0EDA9" w14:textId="177C5D0F" w:rsidR="00FC771F" w:rsidRPr="00EC4BFB" w:rsidRDefault="00FC771F" w:rsidP="00FC771F">
            <w:pPr>
              <w:spacing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4D5825">
              <w:rPr>
                <w:rFonts w:cstheme="minorHAnsi"/>
                <w:sz w:val="18"/>
                <w:szCs w:val="18"/>
              </w:rPr>
              <w:t>Juniori, seniori, B liga, veterani, women</w:t>
            </w:r>
            <w:r w:rsidRPr="00EC4BFB">
              <w:rPr>
                <w:rFonts w:cstheme="minorHAnsi"/>
                <w:b/>
                <w:sz w:val="18"/>
                <w:szCs w:val="18"/>
              </w:rPr>
              <w:t xml:space="preserve">   </w:t>
            </w:r>
            <w:r w:rsidRPr="00EC4BFB">
              <w:rPr>
                <w:rFonts w:cstheme="minorHAnsi"/>
                <w:sz w:val="18"/>
                <w:szCs w:val="18"/>
              </w:rPr>
              <w:t xml:space="preserve"> </w:t>
            </w:r>
          </w:p>
        </w:tc>
      </w:tr>
      <w:tr w:rsidR="00FC771F" w14:paraId="678167B4" w14:textId="77777777" w:rsidTr="00187E24">
        <w:trPr>
          <w:trHeight w:val="469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228DB" w14:textId="5C96B49F" w:rsidR="00FC771F" w:rsidRPr="004D5825" w:rsidRDefault="00FC771F" w:rsidP="00FC771F">
            <w:pPr>
              <w:spacing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D5825">
              <w:rPr>
                <w:rFonts w:cstheme="minorHAnsi"/>
                <w:b/>
                <w:sz w:val="20"/>
                <w:szCs w:val="20"/>
              </w:rPr>
              <w:t>0</w:t>
            </w:r>
            <w:r w:rsidR="000A0321">
              <w:rPr>
                <w:rFonts w:cstheme="minorHAnsi"/>
                <w:b/>
                <w:sz w:val="20"/>
                <w:szCs w:val="20"/>
              </w:rPr>
              <w:t>1</w:t>
            </w:r>
            <w:r w:rsidRPr="004D5825">
              <w:rPr>
                <w:rFonts w:cstheme="minorHAnsi"/>
                <w:b/>
                <w:sz w:val="20"/>
                <w:szCs w:val="20"/>
              </w:rPr>
              <w:t>.09.2024.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62BAE" w14:textId="3521A859" w:rsidR="00FC771F" w:rsidRPr="0069297F" w:rsidRDefault="00FC771F" w:rsidP="00FC771F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69297F">
              <w:rPr>
                <w:rFonts w:cstheme="minorHAnsi"/>
                <w:sz w:val="20"/>
                <w:szCs w:val="20"/>
              </w:rPr>
              <w:t xml:space="preserve">MPH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68F0B" w14:textId="7E251F27" w:rsidR="00FC771F" w:rsidRPr="004D5825" w:rsidRDefault="00FC771F" w:rsidP="00FC771F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D5825">
              <w:rPr>
                <w:rFonts w:cstheme="minorHAnsi"/>
                <w:sz w:val="20"/>
                <w:szCs w:val="20"/>
              </w:rPr>
              <w:t>Jaska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A9B38" w14:textId="77777777" w:rsidR="00FC771F" w:rsidRPr="004D5825" w:rsidRDefault="00FC771F" w:rsidP="00FC771F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1A7DC" w14:textId="2680DEDD" w:rsidR="00FC771F" w:rsidRPr="004D5825" w:rsidRDefault="00FC771F" w:rsidP="00FC771F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D5825">
              <w:rPr>
                <w:rFonts w:cstheme="minorHAnsi"/>
                <w:sz w:val="18"/>
                <w:szCs w:val="18"/>
              </w:rPr>
              <w:t>Juniori, seniori, B liga, veterani, women</w:t>
            </w:r>
          </w:p>
        </w:tc>
      </w:tr>
      <w:tr w:rsidR="00FC771F" w14:paraId="7C09A261" w14:textId="77777777" w:rsidTr="00187E24">
        <w:trPr>
          <w:trHeight w:val="469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00709" w14:textId="77777777" w:rsidR="00FC771F" w:rsidRPr="00F9383D" w:rsidRDefault="00F9383D" w:rsidP="00FC771F">
            <w:pPr>
              <w:spacing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9383D">
              <w:rPr>
                <w:rFonts w:cstheme="minorHAnsi"/>
                <w:b/>
                <w:sz w:val="20"/>
                <w:szCs w:val="20"/>
              </w:rPr>
              <w:t>28</w:t>
            </w:r>
            <w:r w:rsidR="00FC771F" w:rsidRPr="00F9383D">
              <w:rPr>
                <w:rFonts w:cstheme="minorHAnsi"/>
                <w:b/>
                <w:sz w:val="20"/>
                <w:szCs w:val="20"/>
              </w:rPr>
              <w:t>.09.2024.</w:t>
            </w:r>
          </w:p>
          <w:p w14:paraId="185EBBE4" w14:textId="19BC318A" w:rsidR="00F9383D" w:rsidRPr="004D5825" w:rsidRDefault="00F9383D" w:rsidP="00FC771F">
            <w:pPr>
              <w:spacing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9383D">
              <w:rPr>
                <w:rFonts w:cstheme="minorHAnsi"/>
                <w:b/>
                <w:color w:val="FF0000"/>
                <w:sz w:val="20"/>
                <w:szCs w:val="20"/>
              </w:rPr>
              <w:t xml:space="preserve">SUBOTA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E9865" w14:textId="77777777" w:rsidR="00F9383D" w:rsidRDefault="00FC771F" w:rsidP="00FC771F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69297F">
              <w:rPr>
                <w:rFonts w:cstheme="minorHAnsi"/>
                <w:sz w:val="20"/>
                <w:szCs w:val="20"/>
              </w:rPr>
              <w:t>MPH</w:t>
            </w:r>
            <w:r w:rsidR="00F9383D">
              <w:rPr>
                <w:rFonts w:cstheme="minorHAnsi"/>
                <w:sz w:val="20"/>
                <w:szCs w:val="20"/>
              </w:rPr>
              <w:t xml:space="preserve"> – KUP </w:t>
            </w:r>
          </w:p>
          <w:p w14:paraId="055AC704" w14:textId="4680C4EF" w:rsidR="00FC771F" w:rsidRPr="0069297F" w:rsidRDefault="00F9383D" w:rsidP="00FC771F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Vilko Sever - seniori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185E0" w14:textId="68CD6ABB" w:rsidR="00FC771F" w:rsidRPr="004D5825" w:rsidRDefault="00FC771F" w:rsidP="00FC771F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D5825">
              <w:rPr>
                <w:rFonts w:cstheme="minorHAnsi"/>
                <w:sz w:val="20"/>
                <w:szCs w:val="20"/>
              </w:rPr>
              <w:t>Kozarevac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9964E" w14:textId="77777777" w:rsidR="00FC771F" w:rsidRPr="004D5825" w:rsidRDefault="00FC771F" w:rsidP="00FC771F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7DD18" w14:textId="1E9492FA" w:rsidR="00FC771F" w:rsidRPr="004D5825" w:rsidRDefault="00FC771F" w:rsidP="00FC771F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EC4BFB">
              <w:rPr>
                <w:rFonts w:cstheme="minorHAnsi"/>
                <w:sz w:val="18"/>
                <w:szCs w:val="18"/>
              </w:rPr>
              <w:t>Juniori, seniori, B liga, veterani, women</w:t>
            </w:r>
          </w:p>
        </w:tc>
      </w:tr>
      <w:tr w:rsidR="00FC771F" w14:paraId="4C733CB1" w14:textId="77777777" w:rsidTr="0021173C">
        <w:trPr>
          <w:trHeight w:val="2405"/>
        </w:trPr>
        <w:tc>
          <w:tcPr>
            <w:tcW w:w="104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A5DE37C" w14:textId="77777777" w:rsidR="00FC771F" w:rsidRPr="004D5825" w:rsidRDefault="00FC771F" w:rsidP="00FC771F">
            <w:pPr>
              <w:spacing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D5825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  <w:p w14:paraId="6FB8B8A6" w14:textId="47FE61FB" w:rsidR="0021173C" w:rsidRDefault="0021173C" w:rsidP="0021173C">
            <w:pPr>
              <w:spacing w:line="240" w:lineRule="auto"/>
              <w:jc w:val="center"/>
              <w:rPr>
                <w:rFonts w:cstheme="minorHAnsi"/>
                <w:b/>
                <w:sz w:val="28"/>
                <w:szCs w:val="28"/>
              </w:rPr>
            </w:pPr>
          </w:p>
          <w:p w14:paraId="7BEC3308" w14:textId="2F1B5E53" w:rsidR="00FC771F" w:rsidRDefault="0021173C" w:rsidP="00FC771F">
            <w:pPr>
              <w:spacing w:line="240" w:lineRule="auto"/>
              <w:jc w:val="center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 xml:space="preserve">KALENDAR </w:t>
            </w:r>
            <w:r w:rsidRPr="00480C04">
              <w:rPr>
                <w:rFonts w:cstheme="minorHAnsi"/>
                <w:b/>
                <w:sz w:val="28"/>
                <w:szCs w:val="28"/>
              </w:rPr>
              <w:t>SVJ</w:t>
            </w:r>
            <w:r>
              <w:rPr>
                <w:rFonts w:cstheme="minorHAnsi"/>
                <w:b/>
                <w:sz w:val="28"/>
                <w:szCs w:val="28"/>
              </w:rPr>
              <w:t>ETSKA I EUROPSKA NATJECANJA 2024.</w:t>
            </w:r>
          </w:p>
          <w:p w14:paraId="7A59A22B" w14:textId="77777777" w:rsidR="00FC771F" w:rsidRDefault="00FC771F" w:rsidP="00FC771F">
            <w:pPr>
              <w:spacing w:line="240" w:lineRule="auto"/>
              <w:jc w:val="center"/>
              <w:rPr>
                <w:rFonts w:cstheme="minorHAnsi"/>
                <w:b/>
                <w:sz w:val="28"/>
                <w:szCs w:val="28"/>
              </w:rPr>
            </w:pPr>
          </w:p>
          <w:p w14:paraId="4303D73B" w14:textId="2A02F295" w:rsidR="00FC771F" w:rsidRDefault="00FC771F" w:rsidP="00FC771F">
            <w:pPr>
              <w:spacing w:line="240" w:lineRule="auto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hr-HR"/>
              </w:rPr>
              <w:t xml:space="preserve">       </w:t>
            </w:r>
            <w:r>
              <w:rPr>
                <w:rFonts w:ascii="Arial" w:hAnsi="Arial" w:cs="Arial"/>
                <w:noProof/>
                <w:sz w:val="20"/>
                <w:szCs w:val="20"/>
                <w:lang w:eastAsia="hr-HR"/>
              </w:rPr>
              <w:drawing>
                <wp:inline distT="0" distB="0" distL="0" distR="0" wp14:anchorId="3A1BE785" wp14:editId="099A83F0">
                  <wp:extent cx="1587500" cy="261257"/>
                  <wp:effectExtent l="0" t="0" r="0" b="5715"/>
                  <wp:docPr id="5" name="Slika 5" descr="Slika na kojoj se prikazuje logotip, Font, grafika, grafički dizajn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Slika 5" descr="Slika na kojoj se prikazuje logotip, Font, grafika, grafički dizajn&#10;&#10;Opis je automatski generiran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9586" cy="2813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14:ligatures w14:val="standardContextual"/>
              </w:rPr>
              <w:t xml:space="preserve">                  </w:t>
            </w:r>
            <w:r>
              <w:rPr>
                <w:noProof/>
                <w14:ligatures w14:val="standardContextual"/>
              </w:rPr>
              <w:drawing>
                <wp:inline distT="0" distB="0" distL="0" distR="0" wp14:anchorId="76B3F173" wp14:editId="674D7716">
                  <wp:extent cx="1584960" cy="290946"/>
                  <wp:effectExtent l="0" t="0" r="0" b="0"/>
                  <wp:docPr id="1548278736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48278736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4996" cy="3093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theme="minorHAnsi"/>
                <w:b/>
                <w:noProof/>
                <w:sz w:val="28"/>
                <w:szCs w:val="28"/>
                <w:lang w:eastAsia="hr-HR"/>
              </w:rPr>
              <w:t xml:space="preserve">               </w:t>
            </w:r>
            <w:r>
              <w:rPr>
                <w:rFonts w:cstheme="minorHAnsi"/>
                <w:b/>
                <w:noProof/>
                <w:sz w:val="28"/>
                <w:szCs w:val="28"/>
                <w:lang w:eastAsia="hr-HR"/>
              </w:rPr>
              <w:drawing>
                <wp:inline distT="0" distB="0" distL="0" distR="0" wp14:anchorId="1FBFF5D8" wp14:editId="7382F2C0">
                  <wp:extent cx="1605280" cy="326572"/>
                  <wp:effectExtent l="0" t="0" r="0" b="0"/>
                  <wp:docPr id="6" name="Slika 6" descr="Slika na kojoj se prikazuje tekst, logotip, Font, Robna mark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Slika 6" descr="Slika na kojoj se prikazuje tekst, logotip, Font, Robna marka&#10;&#10;Opis je automatski generiran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3830" cy="3425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564CAB4" w14:textId="502AC915" w:rsidR="00FC771F" w:rsidRDefault="00FC771F" w:rsidP="00FC771F">
            <w:pPr>
              <w:spacing w:line="240" w:lineRule="auto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 xml:space="preserve">                                                                    </w:t>
            </w:r>
            <w:r w:rsidR="00C83CCD" w:rsidRPr="004D5825">
              <w:rPr>
                <w:rFonts w:cstheme="minorHAnsi"/>
                <w:bCs/>
                <w:sz w:val="18"/>
                <w:szCs w:val="18"/>
              </w:rPr>
              <w:t xml:space="preserve"> </w:t>
            </w:r>
          </w:p>
          <w:p w14:paraId="55DAF844" w14:textId="7E4A47E9" w:rsidR="00FC771F" w:rsidRPr="004D5825" w:rsidRDefault="00FC771F" w:rsidP="00FC771F">
            <w:pPr>
              <w:spacing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FC771F" w14:paraId="5D8172B1" w14:textId="77777777" w:rsidTr="00187E24">
        <w:trPr>
          <w:trHeight w:val="497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B54B6" w14:textId="292EBF65" w:rsidR="00FC771F" w:rsidRPr="00DA46CD" w:rsidRDefault="00FC771F" w:rsidP="00FC771F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DA46CD">
              <w:rPr>
                <w:rFonts w:cstheme="minorHAnsi"/>
                <w:b/>
              </w:rPr>
              <w:t>04/06.10.2024.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D9319" w14:textId="5D1F2D66" w:rsidR="00FC771F" w:rsidRPr="00DA46CD" w:rsidRDefault="00FC771F" w:rsidP="00FC771F">
            <w:pPr>
              <w:spacing w:line="240" w:lineRule="auto"/>
              <w:jc w:val="center"/>
              <w:rPr>
                <w:rFonts w:cstheme="minorHAnsi"/>
                <w:b/>
                <w:bCs/>
              </w:rPr>
            </w:pPr>
            <w:r w:rsidRPr="00DA46CD">
              <w:rPr>
                <w:rFonts w:cstheme="minorHAnsi"/>
                <w:b/>
                <w:bCs/>
              </w:rPr>
              <w:t xml:space="preserve">MXoN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0FCC7" w14:textId="6FF34083" w:rsidR="00FC771F" w:rsidRPr="00DA46CD" w:rsidRDefault="00FC771F" w:rsidP="00FC771F">
            <w:pPr>
              <w:spacing w:line="240" w:lineRule="auto"/>
              <w:jc w:val="center"/>
              <w:rPr>
                <w:rFonts w:cstheme="minorHAnsi"/>
                <w:b/>
                <w:bCs/>
              </w:rPr>
            </w:pPr>
            <w:r w:rsidRPr="00DA46CD">
              <w:rPr>
                <w:rFonts w:cstheme="minorHAnsi"/>
                <w:b/>
                <w:bCs/>
              </w:rPr>
              <w:t>Matterley Basin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E17D6" w14:textId="2F9EA97B" w:rsidR="00FC771F" w:rsidRPr="00DA46CD" w:rsidRDefault="00FC771F" w:rsidP="00FC771F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DA46CD">
              <w:rPr>
                <w:rFonts w:cstheme="minorHAnsi"/>
                <w:b/>
              </w:rPr>
              <w:t xml:space="preserve">Engleska 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559C4" w14:textId="4040FB01" w:rsidR="00FC771F" w:rsidRPr="00DA46CD" w:rsidRDefault="00FC771F" w:rsidP="00FC771F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DA46CD">
              <w:rPr>
                <w:rFonts w:cstheme="minorHAnsi"/>
                <w:b/>
              </w:rPr>
              <w:t>MX GP , MX 2 . MX OPEN</w:t>
            </w:r>
          </w:p>
        </w:tc>
      </w:tr>
      <w:tr w:rsidR="00FC771F" w14:paraId="2403DF05" w14:textId="77777777" w:rsidTr="00187E24">
        <w:trPr>
          <w:trHeight w:val="497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9DCDF" w14:textId="53C48564" w:rsidR="00FC771F" w:rsidRPr="00DA46CD" w:rsidRDefault="00E53B8C" w:rsidP="00FC771F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DA46CD">
              <w:rPr>
                <w:rFonts w:cstheme="minorHAnsi"/>
                <w:b/>
              </w:rPr>
              <w:t>14/15.09.202</w:t>
            </w:r>
            <w:r w:rsidR="00B77C86">
              <w:rPr>
                <w:rFonts w:cstheme="minorHAnsi"/>
                <w:b/>
              </w:rPr>
              <w:t>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B386B" w14:textId="3F019127" w:rsidR="00FC771F" w:rsidRPr="00DA46CD" w:rsidRDefault="00FC771F" w:rsidP="00FC771F">
            <w:pPr>
              <w:spacing w:line="240" w:lineRule="auto"/>
              <w:jc w:val="center"/>
              <w:rPr>
                <w:rFonts w:cstheme="minorHAnsi"/>
                <w:b/>
                <w:bCs/>
              </w:rPr>
            </w:pPr>
            <w:r w:rsidRPr="00DA46CD">
              <w:rPr>
                <w:rFonts w:cstheme="minorHAnsi"/>
                <w:b/>
                <w:bCs/>
              </w:rPr>
              <w:t>MXEoN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03FCE" w14:textId="5AC86F0D" w:rsidR="00FC771F" w:rsidRPr="00387FE8" w:rsidRDefault="00DA46CD" w:rsidP="00FC771F">
            <w:pPr>
              <w:spacing w:line="240" w:lineRule="auto"/>
              <w:jc w:val="center"/>
              <w:rPr>
                <w:rFonts w:cstheme="minorHAnsi"/>
                <w:b/>
                <w:bCs/>
              </w:rPr>
            </w:pPr>
            <w:r w:rsidRPr="00387FE8">
              <w:rPr>
                <w:rFonts w:cstheme="minorHAnsi"/>
                <w:b/>
                <w:bCs/>
              </w:rPr>
              <w:t xml:space="preserve">Bukurešt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CA0FE" w14:textId="4497147B" w:rsidR="00FC771F" w:rsidRPr="005E26EA" w:rsidRDefault="00E53B8C" w:rsidP="00FC771F">
            <w:pPr>
              <w:spacing w:line="240" w:lineRule="auto"/>
              <w:jc w:val="center"/>
              <w:rPr>
                <w:rFonts w:cstheme="minorHAnsi"/>
                <w:b/>
                <w:bCs/>
              </w:rPr>
            </w:pPr>
            <w:r w:rsidRPr="005E26EA">
              <w:rPr>
                <w:rFonts w:cstheme="minorHAnsi"/>
                <w:b/>
                <w:bCs/>
              </w:rPr>
              <w:t>R</w:t>
            </w:r>
            <w:r w:rsidR="006674BB">
              <w:rPr>
                <w:rFonts w:cstheme="minorHAnsi"/>
                <w:b/>
                <w:bCs/>
              </w:rPr>
              <w:t xml:space="preserve">umunjska 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92457" w14:textId="4F919B76" w:rsidR="00FC771F" w:rsidRPr="00DA46CD" w:rsidRDefault="00FC771F" w:rsidP="00FC771F">
            <w:pPr>
              <w:spacing w:line="240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DA46CD">
              <w:rPr>
                <w:rFonts w:cstheme="minorHAnsi"/>
                <w:bCs/>
                <w:sz w:val="18"/>
                <w:szCs w:val="18"/>
              </w:rPr>
              <w:t xml:space="preserve">MX 85–2., MX </w:t>
            </w:r>
            <w:r w:rsidR="0069297F" w:rsidRPr="00DA46CD">
              <w:rPr>
                <w:rFonts w:cstheme="minorHAnsi"/>
                <w:bCs/>
                <w:sz w:val="18"/>
                <w:szCs w:val="18"/>
              </w:rPr>
              <w:t>2</w:t>
            </w:r>
            <w:r w:rsidRPr="00DA46CD">
              <w:rPr>
                <w:rFonts w:cstheme="minorHAnsi"/>
                <w:bCs/>
                <w:sz w:val="18"/>
                <w:szCs w:val="18"/>
              </w:rPr>
              <w:t xml:space="preserve">– 1., MX 250-1., WOMEN </w:t>
            </w:r>
            <w:r w:rsidR="0069297F" w:rsidRPr="00DA46CD">
              <w:rPr>
                <w:rFonts w:cstheme="minorHAnsi"/>
                <w:bCs/>
                <w:sz w:val="18"/>
                <w:szCs w:val="18"/>
              </w:rPr>
              <w:t>2</w:t>
            </w:r>
          </w:p>
        </w:tc>
      </w:tr>
      <w:tr w:rsidR="0069297F" w14:paraId="7ABE735A" w14:textId="77777777" w:rsidTr="00187E24">
        <w:trPr>
          <w:trHeight w:val="497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22D19" w14:textId="10375532" w:rsidR="0069297F" w:rsidRPr="00DA46CD" w:rsidRDefault="00AE5E0F" w:rsidP="00FC771F">
            <w:pPr>
              <w:spacing w:line="240" w:lineRule="auto"/>
              <w:jc w:val="center"/>
              <w:rPr>
                <w:rFonts w:cstheme="minorHAnsi"/>
                <w:bCs/>
              </w:rPr>
            </w:pPr>
            <w:r w:rsidRPr="00DA46CD">
              <w:rPr>
                <w:rFonts w:cstheme="minorHAnsi"/>
                <w:b/>
              </w:rPr>
              <w:t>13/14.04.2024.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8F6CB" w14:textId="3A043762" w:rsidR="0069297F" w:rsidRPr="00DA46CD" w:rsidRDefault="00AE5E0F" w:rsidP="00FC771F">
            <w:pPr>
              <w:spacing w:line="240" w:lineRule="auto"/>
              <w:jc w:val="center"/>
              <w:rPr>
                <w:rFonts w:cstheme="minorHAnsi"/>
              </w:rPr>
            </w:pPr>
            <w:r w:rsidRPr="00DA46CD">
              <w:rPr>
                <w:rFonts w:cstheme="minorHAnsi"/>
                <w:b/>
                <w:bCs/>
              </w:rPr>
              <w:t>EMX 65-85 SW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09401" w14:textId="20270C14" w:rsidR="0069297F" w:rsidRPr="00DA46CD" w:rsidRDefault="00AE5E0F" w:rsidP="00FC771F">
            <w:pPr>
              <w:spacing w:line="240" w:lineRule="auto"/>
              <w:jc w:val="center"/>
              <w:rPr>
                <w:rFonts w:cstheme="minorHAnsi"/>
              </w:rPr>
            </w:pPr>
            <w:r w:rsidRPr="00DA46CD">
              <w:rPr>
                <w:rFonts w:cstheme="minorHAnsi"/>
                <w:b/>
                <w:bCs/>
              </w:rPr>
              <w:t>Zabok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A9E11" w14:textId="4C9932AD" w:rsidR="0069297F" w:rsidRPr="00DA46CD" w:rsidRDefault="00AE5E0F" w:rsidP="00FC771F">
            <w:pPr>
              <w:spacing w:line="240" w:lineRule="auto"/>
              <w:jc w:val="center"/>
              <w:rPr>
                <w:rFonts w:cstheme="minorHAnsi"/>
              </w:rPr>
            </w:pPr>
            <w:r w:rsidRPr="00DA46CD">
              <w:rPr>
                <w:rFonts w:cstheme="minorHAnsi"/>
                <w:b/>
                <w:bCs/>
              </w:rPr>
              <w:t>Croatia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EB263" w14:textId="410A8696" w:rsidR="0069297F" w:rsidRPr="00DA46CD" w:rsidRDefault="00AE5E0F" w:rsidP="00FC771F">
            <w:pPr>
              <w:spacing w:line="240" w:lineRule="auto"/>
              <w:jc w:val="center"/>
              <w:rPr>
                <w:rFonts w:cstheme="minorHAnsi"/>
                <w:bCs/>
              </w:rPr>
            </w:pPr>
            <w:r w:rsidRPr="00DA46CD">
              <w:rPr>
                <w:rFonts w:cstheme="minorHAnsi"/>
                <w:b/>
                <w:bCs/>
              </w:rPr>
              <w:t>Europsko prvenstvo SW zone</w:t>
            </w:r>
          </w:p>
        </w:tc>
      </w:tr>
      <w:tr w:rsidR="00FC771F" w14:paraId="6F9CF3CE" w14:textId="77777777" w:rsidTr="00EB13AC">
        <w:trPr>
          <w:trHeight w:val="497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F8C3F" w14:textId="68B9F320" w:rsidR="00FC771F" w:rsidRPr="0069297F" w:rsidRDefault="00C83CCD" w:rsidP="00FC771F">
            <w:pPr>
              <w:spacing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2</w:t>
            </w:r>
            <w:r w:rsidR="00F54682">
              <w:rPr>
                <w:rFonts w:cstheme="minorHAnsi"/>
                <w:bCs/>
                <w:sz w:val="18"/>
                <w:szCs w:val="18"/>
              </w:rPr>
              <w:t>5</w:t>
            </w:r>
            <w:r>
              <w:rPr>
                <w:rFonts w:cstheme="minorHAnsi"/>
                <w:bCs/>
                <w:sz w:val="18"/>
                <w:szCs w:val="18"/>
              </w:rPr>
              <w:t>/2</w:t>
            </w:r>
            <w:r w:rsidR="00F54682">
              <w:rPr>
                <w:rFonts w:cstheme="minorHAnsi"/>
                <w:bCs/>
                <w:sz w:val="18"/>
                <w:szCs w:val="18"/>
              </w:rPr>
              <w:t>6</w:t>
            </w:r>
            <w:r>
              <w:rPr>
                <w:rFonts w:cstheme="minorHAnsi"/>
                <w:bCs/>
                <w:sz w:val="18"/>
                <w:szCs w:val="18"/>
              </w:rPr>
              <w:t>.05.2024.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42706" w14:textId="086D0703" w:rsidR="00FC771F" w:rsidRPr="0069297F" w:rsidRDefault="00C83CCD" w:rsidP="00FC771F">
            <w:pPr>
              <w:spacing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AE5E0F">
              <w:rPr>
                <w:rFonts w:cstheme="minorHAnsi"/>
                <w:bCs/>
                <w:sz w:val="18"/>
                <w:szCs w:val="18"/>
              </w:rPr>
              <w:t>AAMU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9FEBA" w14:textId="17E3FB1A" w:rsidR="00FC771F" w:rsidRPr="00CB1403" w:rsidRDefault="00C83CCD" w:rsidP="00FC771F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Cs/>
                <w:sz w:val="18"/>
                <w:szCs w:val="18"/>
              </w:rPr>
              <w:t>Kreševo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DEEA1" w14:textId="6A789A83" w:rsidR="00FC771F" w:rsidRPr="0069297F" w:rsidRDefault="00C83CCD" w:rsidP="00FC771F">
            <w:pPr>
              <w:spacing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18"/>
                <w:szCs w:val="18"/>
              </w:rPr>
              <w:t>BiH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84DCA" w14:textId="519D3315" w:rsidR="00FC771F" w:rsidRPr="0069297F" w:rsidRDefault="00FC771F" w:rsidP="00FC771F">
            <w:pPr>
              <w:spacing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FC771F" w14:paraId="115D3AF4" w14:textId="77777777" w:rsidTr="00EB13AC">
        <w:trPr>
          <w:trHeight w:val="497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2133A" w14:textId="07FACDA7" w:rsidR="00FC771F" w:rsidRPr="0069297F" w:rsidRDefault="00993196" w:rsidP="00FC771F">
            <w:pPr>
              <w:spacing w:line="240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69297F">
              <w:rPr>
                <w:rFonts w:cstheme="minorHAnsi"/>
                <w:bCs/>
                <w:sz w:val="18"/>
                <w:szCs w:val="18"/>
              </w:rPr>
              <w:t>08/09.06.2024.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89FC4" w14:textId="30F006A9" w:rsidR="00FC771F" w:rsidRPr="004D5825" w:rsidRDefault="00993196" w:rsidP="00FC771F">
            <w:pPr>
              <w:spacing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4D5825">
              <w:rPr>
                <w:rFonts w:cstheme="minorHAnsi"/>
                <w:bCs/>
                <w:sz w:val="18"/>
                <w:szCs w:val="18"/>
              </w:rPr>
              <w:t>Polufinale SW-SE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5FA3F" w14:textId="7BB888D3" w:rsidR="00FC771F" w:rsidRPr="004D5825" w:rsidRDefault="00993196" w:rsidP="00FC771F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B1403">
              <w:rPr>
                <w:rFonts w:cstheme="minorHAnsi"/>
                <w:sz w:val="20"/>
                <w:szCs w:val="20"/>
              </w:rPr>
              <w:t>Zarnesti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E06C5" w14:textId="0D019C66" w:rsidR="00FC771F" w:rsidRPr="004D5825" w:rsidRDefault="00993196" w:rsidP="00FC771F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D5825">
              <w:rPr>
                <w:rFonts w:cstheme="minorHAnsi"/>
                <w:sz w:val="20"/>
                <w:szCs w:val="20"/>
              </w:rPr>
              <w:t>Rumunjska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6A322" w14:textId="16BD7D2E" w:rsidR="00FC771F" w:rsidRPr="0069297F" w:rsidRDefault="00993196" w:rsidP="00BB7967">
            <w:pPr>
              <w:spacing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69297F">
              <w:rPr>
                <w:rFonts w:cstheme="minorHAnsi"/>
                <w:sz w:val="18"/>
                <w:szCs w:val="18"/>
              </w:rPr>
              <w:t>Samo plasirani u polufinale</w:t>
            </w:r>
          </w:p>
        </w:tc>
      </w:tr>
      <w:tr w:rsidR="00FC771F" w14:paraId="740EC2A2" w14:textId="77777777" w:rsidTr="00EB13AC">
        <w:trPr>
          <w:trHeight w:val="497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B4FD3" w14:textId="2B7BF6AC" w:rsidR="00FC771F" w:rsidRPr="004D5825" w:rsidRDefault="00B2292D" w:rsidP="00FC771F">
            <w:pPr>
              <w:spacing w:line="240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15/16.06.2024.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21970" w14:textId="693E0307" w:rsidR="00FC771F" w:rsidRPr="0069297F" w:rsidRDefault="00B2292D" w:rsidP="00FC771F">
            <w:pPr>
              <w:spacing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AAMU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6919D" w14:textId="58D39C83" w:rsidR="00FC771F" w:rsidRPr="004D5825" w:rsidRDefault="00B2292D" w:rsidP="00FC771F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Cs/>
                <w:sz w:val="18"/>
                <w:szCs w:val="18"/>
              </w:rPr>
              <w:t>Čačak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D0927" w14:textId="0FB53252" w:rsidR="00FC771F" w:rsidRPr="004D5825" w:rsidRDefault="00B2292D" w:rsidP="00FC771F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Cs/>
                <w:sz w:val="18"/>
                <w:szCs w:val="18"/>
              </w:rPr>
              <w:t>Srbija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50432" w14:textId="1836DF73" w:rsidR="00FC771F" w:rsidRPr="0069297F" w:rsidRDefault="00FC771F" w:rsidP="00FC771F">
            <w:pPr>
              <w:spacing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FC771F" w14:paraId="4056189C" w14:textId="77777777" w:rsidTr="00EB13AC">
        <w:trPr>
          <w:trHeight w:val="497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DC433" w14:textId="3FB02338" w:rsidR="00FC771F" w:rsidRPr="0069297F" w:rsidRDefault="00B2292D" w:rsidP="00FC771F">
            <w:pPr>
              <w:spacing w:line="240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4D5825">
              <w:rPr>
                <w:rFonts w:cstheme="minorHAnsi"/>
                <w:bCs/>
                <w:sz w:val="18"/>
                <w:szCs w:val="18"/>
              </w:rPr>
              <w:t>20</w:t>
            </w:r>
            <w:r>
              <w:rPr>
                <w:rFonts w:cstheme="minorHAnsi"/>
                <w:bCs/>
                <w:sz w:val="18"/>
                <w:szCs w:val="18"/>
              </w:rPr>
              <w:t>/</w:t>
            </w:r>
            <w:r w:rsidRPr="004D5825">
              <w:rPr>
                <w:rFonts w:cstheme="minorHAnsi"/>
                <w:bCs/>
                <w:sz w:val="18"/>
                <w:szCs w:val="18"/>
              </w:rPr>
              <w:t>21.07.2024.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CC267" w14:textId="2B728078" w:rsidR="00FC771F" w:rsidRPr="00AE5E0F" w:rsidRDefault="00B2292D" w:rsidP="00FC771F">
            <w:pPr>
              <w:spacing w:line="240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69297F">
              <w:rPr>
                <w:rFonts w:cstheme="minorHAnsi"/>
                <w:bCs/>
                <w:sz w:val="18"/>
                <w:szCs w:val="18"/>
              </w:rPr>
              <w:t>Finale EMX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AB638" w14:textId="227F4713" w:rsidR="00FC771F" w:rsidRPr="00AE5E0F" w:rsidRDefault="00B2292D" w:rsidP="00FC771F">
            <w:pPr>
              <w:spacing w:line="240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4D5825">
              <w:rPr>
                <w:rFonts w:cstheme="minorHAnsi"/>
                <w:sz w:val="20"/>
                <w:szCs w:val="20"/>
              </w:rPr>
              <w:t>Loket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D6327" w14:textId="17F5C668" w:rsidR="00FC771F" w:rsidRPr="00AE5E0F" w:rsidRDefault="00B2292D" w:rsidP="00FC771F">
            <w:pPr>
              <w:spacing w:line="240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4D5825">
              <w:rPr>
                <w:rFonts w:cstheme="minorHAnsi"/>
                <w:sz w:val="20"/>
                <w:szCs w:val="20"/>
              </w:rPr>
              <w:t>Czech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19CB8" w14:textId="02B5BB05" w:rsidR="00FC771F" w:rsidRPr="00A60BAD" w:rsidRDefault="00B2292D" w:rsidP="00FC771F">
            <w:pPr>
              <w:spacing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69297F">
              <w:rPr>
                <w:rFonts w:cstheme="minorHAnsi"/>
                <w:sz w:val="18"/>
                <w:szCs w:val="18"/>
              </w:rPr>
              <w:t>20 prvih iz polufinala</w:t>
            </w:r>
          </w:p>
        </w:tc>
      </w:tr>
      <w:tr w:rsidR="00246689" w14:paraId="4A2B7A90" w14:textId="77777777" w:rsidTr="00EB13AC">
        <w:trPr>
          <w:trHeight w:val="497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7EA13" w14:textId="4DB2F34F" w:rsidR="00246689" w:rsidRDefault="00B2292D" w:rsidP="00FC771F">
            <w:pPr>
              <w:spacing w:line="240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69297F">
              <w:rPr>
                <w:rFonts w:cstheme="minorHAnsi"/>
                <w:bCs/>
                <w:sz w:val="18"/>
                <w:szCs w:val="18"/>
              </w:rPr>
              <w:t>03/04.08.2024</w:t>
            </w:r>
            <w:r>
              <w:rPr>
                <w:rFonts w:cstheme="minorHAnsi"/>
                <w:bCs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BB844" w14:textId="58C1C083" w:rsidR="00246689" w:rsidRPr="00AE5E0F" w:rsidRDefault="00B2292D" w:rsidP="00FC771F">
            <w:pPr>
              <w:spacing w:line="240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A60BAD">
              <w:rPr>
                <w:rFonts w:cstheme="minorHAnsi"/>
                <w:bCs/>
                <w:strike/>
                <w:sz w:val="18"/>
                <w:szCs w:val="18"/>
              </w:rPr>
              <w:t>Svjetsko juniorsko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8C8C5" w14:textId="258D13EF" w:rsidR="00246689" w:rsidRDefault="00B2292D" w:rsidP="00FC771F">
            <w:pPr>
              <w:spacing w:line="240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A60BAD">
              <w:rPr>
                <w:rFonts w:cstheme="minorHAnsi"/>
                <w:bCs/>
                <w:strike/>
                <w:sz w:val="18"/>
                <w:szCs w:val="18"/>
              </w:rPr>
              <w:t>Heerd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AECA8" w14:textId="4719D216" w:rsidR="00246689" w:rsidRDefault="00B2292D" w:rsidP="00FC771F">
            <w:pPr>
              <w:spacing w:line="240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A60BAD">
              <w:rPr>
                <w:rFonts w:cstheme="minorHAnsi"/>
                <w:bCs/>
                <w:strike/>
                <w:sz w:val="18"/>
                <w:szCs w:val="18"/>
              </w:rPr>
              <w:t>Nizozemska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5C0A0" w14:textId="4F46554C" w:rsidR="00246689" w:rsidRPr="00A60BAD" w:rsidRDefault="00B2292D" w:rsidP="00FC771F">
            <w:pPr>
              <w:spacing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DA46CD">
              <w:rPr>
                <w:rFonts w:cstheme="minorHAnsi"/>
                <w:color w:val="FF0000"/>
                <w:sz w:val="18"/>
                <w:szCs w:val="18"/>
              </w:rPr>
              <w:t>Nije u planu</w:t>
            </w:r>
          </w:p>
        </w:tc>
      </w:tr>
    </w:tbl>
    <w:p w14:paraId="2A1482FC" w14:textId="7F09BC33" w:rsidR="00BB7967" w:rsidRPr="00064922" w:rsidRDefault="007A17C1">
      <w:r>
        <w:rPr>
          <w:noProof/>
        </w:rPr>
        <w:drawing>
          <wp:anchor distT="0" distB="0" distL="114300" distR="114300" simplePos="0" relativeHeight="251660288" behindDoc="1" locked="0" layoutInCell="1" allowOverlap="1" wp14:anchorId="5B2A7714" wp14:editId="1C969939">
            <wp:simplePos x="0" y="0"/>
            <wp:positionH relativeFrom="column">
              <wp:posOffset>4294291</wp:posOffset>
            </wp:positionH>
            <wp:positionV relativeFrom="paragraph">
              <wp:posOffset>8723118</wp:posOffset>
            </wp:positionV>
            <wp:extent cx="612775" cy="463550"/>
            <wp:effectExtent l="0" t="0" r="0" b="0"/>
            <wp:wrapSquare wrapText="bothSides"/>
            <wp:docPr id="3" name="image2.jpeg" descr="Slika na kojoj se prikazuje skeč, sigurnosna igl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 descr="Slika na kojoj se prikazuje skeč, sigurnosna igla&#10;&#10;Opis je automatski generiran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775" cy="463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B7967">
        <w:t xml:space="preserve">                                                                                    </w:t>
      </w:r>
      <w:r w:rsidR="000A0321">
        <w:t xml:space="preserve">   </w:t>
      </w:r>
    </w:p>
    <w:sectPr w:rsidR="00BB7967" w:rsidRPr="00064922" w:rsidSect="007A17C1">
      <w:pgSz w:w="11906" w:h="16838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922"/>
    <w:rsid w:val="00064922"/>
    <w:rsid w:val="000A0321"/>
    <w:rsid w:val="000B2224"/>
    <w:rsid w:val="000C28C9"/>
    <w:rsid w:val="0011042A"/>
    <w:rsid w:val="001559DB"/>
    <w:rsid w:val="00184728"/>
    <w:rsid w:val="00185C94"/>
    <w:rsid w:val="00187E24"/>
    <w:rsid w:val="0019380C"/>
    <w:rsid w:val="001F205E"/>
    <w:rsid w:val="0021173C"/>
    <w:rsid w:val="00223AD0"/>
    <w:rsid w:val="00246689"/>
    <w:rsid w:val="002620F9"/>
    <w:rsid w:val="0028453B"/>
    <w:rsid w:val="002C3155"/>
    <w:rsid w:val="002D0295"/>
    <w:rsid w:val="003073CD"/>
    <w:rsid w:val="0031038B"/>
    <w:rsid w:val="00325312"/>
    <w:rsid w:val="00387FE8"/>
    <w:rsid w:val="00391F69"/>
    <w:rsid w:val="00392D7B"/>
    <w:rsid w:val="003A530B"/>
    <w:rsid w:val="003A677C"/>
    <w:rsid w:val="003B64BA"/>
    <w:rsid w:val="003C6DF8"/>
    <w:rsid w:val="003D503D"/>
    <w:rsid w:val="003F7E1B"/>
    <w:rsid w:val="004006FC"/>
    <w:rsid w:val="00416414"/>
    <w:rsid w:val="004353DE"/>
    <w:rsid w:val="00437217"/>
    <w:rsid w:val="004458DC"/>
    <w:rsid w:val="0046044F"/>
    <w:rsid w:val="00461613"/>
    <w:rsid w:val="0047349D"/>
    <w:rsid w:val="00497AA9"/>
    <w:rsid w:val="004C44F6"/>
    <w:rsid w:val="004D5825"/>
    <w:rsid w:val="0051279D"/>
    <w:rsid w:val="00522BB5"/>
    <w:rsid w:val="00535C81"/>
    <w:rsid w:val="00565522"/>
    <w:rsid w:val="005B2B5B"/>
    <w:rsid w:val="005C2545"/>
    <w:rsid w:val="005E26EA"/>
    <w:rsid w:val="00655322"/>
    <w:rsid w:val="00657019"/>
    <w:rsid w:val="006674BB"/>
    <w:rsid w:val="006708CB"/>
    <w:rsid w:val="006721A1"/>
    <w:rsid w:val="0069297F"/>
    <w:rsid w:val="006B3F4E"/>
    <w:rsid w:val="006B5DC7"/>
    <w:rsid w:val="006B7270"/>
    <w:rsid w:val="006D19F3"/>
    <w:rsid w:val="006D2437"/>
    <w:rsid w:val="0070149D"/>
    <w:rsid w:val="00710829"/>
    <w:rsid w:val="007561B6"/>
    <w:rsid w:val="00760DE3"/>
    <w:rsid w:val="00795E9E"/>
    <w:rsid w:val="007A17C1"/>
    <w:rsid w:val="007A3B34"/>
    <w:rsid w:val="007D6DAA"/>
    <w:rsid w:val="00834B59"/>
    <w:rsid w:val="0083534D"/>
    <w:rsid w:val="0086527D"/>
    <w:rsid w:val="008D50A7"/>
    <w:rsid w:val="00905F2B"/>
    <w:rsid w:val="00932775"/>
    <w:rsid w:val="00993196"/>
    <w:rsid w:val="009D7914"/>
    <w:rsid w:val="009F3251"/>
    <w:rsid w:val="00A60BAD"/>
    <w:rsid w:val="00AD42E9"/>
    <w:rsid w:val="00AE5E0F"/>
    <w:rsid w:val="00B003E1"/>
    <w:rsid w:val="00B2292D"/>
    <w:rsid w:val="00B24B50"/>
    <w:rsid w:val="00B71A8F"/>
    <w:rsid w:val="00B77C86"/>
    <w:rsid w:val="00BA106B"/>
    <w:rsid w:val="00BB1F75"/>
    <w:rsid w:val="00BB2D96"/>
    <w:rsid w:val="00BB7967"/>
    <w:rsid w:val="00BC6353"/>
    <w:rsid w:val="00BE49B9"/>
    <w:rsid w:val="00BF68D9"/>
    <w:rsid w:val="00C212DD"/>
    <w:rsid w:val="00C5332D"/>
    <w:rsid w:val="00C83CCD"/>
    <w:rsid w:val="00CB1403"/>
    <w:rsid w:val="00CF072D"/>
    <w:rsid w:val="00D27B40"/>
    <w:rsid w:val="00D64A2A"/>
    <w:rsid w:val="00DA46CD"/>
    <w:rsid w:val="00DC2A28"/>
    <w:rsid w:val="00DE3951"/>
    <w:rsid w:val="00E319FA"/>
    <w:rsid w:val="00E353ED"/>
    <w:rsid w:val="00E53B8C"/>
    <w:rsid w:val="00E67088"/>
    <w:rsid w:val="00E678C0"/>
    <w:rsid w:val="00E76C68"/>
    <w:rsid w:val="00E81724"/>
    <w:rsid w:val="00EB13AC"/>
    <w:rsid w:val="00EB155A"/>
    <w:rsid w:val="00EC4BFB"/>
    <w:rsid w:val="00EC600E"/>
    <w:rsid w:val="00EF54B3"/>
    <w:rsid w:val="00F44A83"/>
    <w:rsid w:val="00F54682"/>
    <w:rsid w:val="00F8511A"/>
    <w:rsid w:val="00F9383D"/>
    <w:rsid w:val="00FB3DE1"/>
    <w:rsid w:val="00FB4153"/>
    <w:rsid w:val="00FC7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E541D"/>
  <w15:docId w15:val="{A7F3A834-BB55-45B7-8924-25E110EBA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4922"/>
    <w:pPr>
      <w:spacing w:line="256" w:lineRule="auto"/>
    </w:pPr>
    <w:rPr>
      <w:kern w:val="0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064922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272A29-EA6E-4C4F-BA3C-0681873C7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Zoran Mioč</dc:creator>
  <cp:keywords/>
  <dc:description/>
  <cp:lastModifiedBy>Zoran Mioč</cp:lastModifiedBy>
  <cp:revision>19</cp:revision>
  <dcterms:created xsi:type="dcterms:W3CDTF">2023-10-31T19:35:00Z</dcterms:created>
  <dcterms:modified xsi:type="dcterms:W3CDTF">2024-01-04T10:43:00Z</dcterms:modified>
</cp:coreProperties>
</file>